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1D" w:rsidRDefault="00FE631D">
      <w:r w:rsidRPr="00C62294">
        <w:rPr>
          <w:b/>
          <w:sz w:val="28"/>
          <w:szCs w:val="28"/>
        </w:rPr>
        <w:t>STAAT van BATEN en LASTEN Actueel 2012 en Begroting 2013</w:t>
      </w:r>
      <w:r>
        <w:rPr>
          <w:b/>
        </w:rPr>
        <w:t xml:space="preserve">                                                         </w:t>
      </w:r>
      <w:r>
        <w:t xml:space="preserve">Onderstaand de actuele gegevens van 2012 en de begrotingen van 2012 en 2013 </w:t>
      </w:r>
    </w:p>
    <w:p w:rsidR="00FE631D" w:rsidRDefault="00FE631D">
      <w:pPr>
        <w:rPr>
          <w:b/>
        </w:rPr>
      </w:pPr>
    </w:p>
    <w:p w:rsidR="00FE631D" w:rsidRDefault="00FE631D">
      <w:pPr>
        <w:rPr>
          <w:b/>
        </w:rPr>
      </w:pPr>
      <w:r>
        <w:rPr>
          <w:b/>
        </w:rPr>
        <w:t xml:space="preserve">INKOMSTEN /BATEN  </w:t>
      </w:r>
    </w:p>
    <w:p w:rsidR="00FE631D" w:rsidRDefault="00FE631D">
      <w:pPr>
        <w:rPr>
          <w:b/>
        </w:rPr>
      </w:pPr>
      <w:r>
        <w:rPr>
          <w:b/>
        </w:rPr>
        <w:t xml:space="preserve">                                                                                       Actueel 2012    Begroting 2012     Begroting 2013 </w:t>
      </w:r>
    </w:p>
    <w:p w:rsidR="00FE631D" w:rsidRDefault="00FE631D">
      <w:r>
        <w:t>Bijdragen parochianen                                                 68.269                   72.000                  67.000</w:t>
      </w:r>
    </w:p>
    <w:p w:rsidR="00FE631D" w:rsidRDefault="00FE631D">
      <w:r>
        <w:t xml:space="preserve">Opbrengst uit bezittingen en beleggingen               37.715   </w:t>
      </w:r>
      <w:r>
        <w:rPr>
          <w:b/>
        </w:rPr>
        <w:t xml:space="preserve">                 </w:t>
      </w:r>
      <w:r>
        <w:t>39.000                 41.000</w:t>
      </w:r>
    </w:p>
    <w:p w:rsidR="00FE631D" w:rsidRDefault="00FE631D">
      <w:r>
        <w:t xml:space="preserve">Baten kerkhof                                                                  4.898                      5.000                    5.000    </w:t>
      </w:r>
    </w:p>
    <w:p w:rsidR="00FE631D" w:rsidRDefault="00FE631D">
      <w:r>
        <w:t xml:space="preserve"> Totale inkomsten                                                       110.342                  116.000               112.000</w:t>
      </w:r>
    </w:p>
    <w:p w:rsidR="00FE631D" w:rsidRDefault="00FE631D">
      <w:r>
        <w:t>- de bijdragen van de parochianen nemen gestaag af .</w:t>
      </w:r>
    </w:p>
    <w:p w:rsidR="00FE631D" w:rsidRDefault="00FE631D">
      <w:r>
        <w:t xml:space="preserve">- de opbrengst uit de bezittingen is iets lager door het opzeggen van de huur per 1 oktober van Joppelaan 90 .Dit huis is per 1 april 2013 verkocht en leidt tot hogere belegginginkomsten . </w:t>
      </w:r>
    </w:p>
    <w:p w:rsidR="00FE631D" w:rsidRDefault="00FE631D">
      <w:pPr>
        <w:rPr>
          <w:b/>
        </w:rPr>
      </w:pPr>
    </w:p>
    <w:p w:rsidR="00FE631D" w:rsidRDefault="00FE631D">
      <w:pPr>
        <w:rPr>
          <w:b/>
        </w:rPr>
      </w:pPr>
      <w:r>
        <w:rPr>
          <w:b/>
        </w:rPr>
        <w:t>LASTEN/UITGAVEN</w:t>
      </w:r>
    </w:p>
    <w:p w:rsidR="00FE631D" w:rsidRDefault="00FE631D">
      <w:pPr>
        <w:rPr>
          <w:b/>
        </w:rPr>
      </w:pPr>
      <w:r>
        <w:rPr>
          <w:b/>
        </w:rPr>
        <w:t xml:space="preserve">                                                                                         Actueel 2012    Begroting 2012      Begroting 2013             </w:t>
      </w:r>
    </w:p>
    <w:p w:rsidR="00FE631D" w:rsidRDefault="00FE631D">
      <w:r>
        <w:t>Persoonskosten                                                                40.048                    38.000                 38.000</w:t>
      </w:r>
    </w:p>
    <w:p w:rsidR="00FE631D" w:rsidRDefault="00FE631D">
      <w:r>
        <w:t>Kosten onroerend goed                                                  33.776                    37.000                 31.000</w:t>
      </w:r>
    </w:p>
    <w:p w:rsidR="00FE631D" w:rsidRDefault="00FE631D">
      <w:r>
        <w:t>Verplichte bijdragen ( o.a. bisdom )                               13.397                    13.000                 14.000</w:t>
      </w:r>
    </w:p>
    <w:p w:rsidR="00FE631D" w:rsidRDefault="00FE631D">
      <w:r>
        <w:t>Kosten erediensten en geloofsgemeenschap             24.341                     23.500                 23.500</w:t>
      </w:r>
    </w:p>
    <w:p w:rsidR="00FE631D" w:rsidRDefault="00FE631D">
      <w:r>
        <w:t xml:space="preserve">Kosten kerkhof                                                                   3.090                       4.500                    4.500        </w:t>
      </w:r>
    </w:p>
    <w:p w:rsidR="00FE631D" w:rsidRDefault="00FE631D">
      <w:r>
        <w:t xml:space="preserve">Totale uitgaven                                                               114.652                  116.000               112.000   </w:t>
      </w:r>
    </w:p>
    <w:p w:rsidR="00FE631D" w:rsidRPr="00C62294" w:rsidRDefault="00FE631D">
      <w:pPr>
        <w:rPr>
          <w:b/>
          <w:color w:val="FF0000"/>
        </w:rPr>
      </w:pPr>
      <w:r w:rsidRPr="00C62294">
        <w:rPr>
          <w:b/>
          <w:color w:val="FF0000"/>
        </w:rPr>
        <w:t>VERLIES                                                                                 4.310</w:t>
      </w:r>
    </w:p>
    <w:p w:rsidR="00FE631D" w:rsidRDefault="00FE631D">
      <w:r>
        <w:t>- de uitgaven in 2012 zijn allemaal (behalve kerkhof) iets hoger dan begroot  en daardoor is er een verlies van euro 4.310 .</w:t>
      </w:r>
    </w:p>
    <w:p w:rsidR="00FE631D" w:rsidRPr="0059202D" w:rsidRDefault="00FE631D">
      <w:r>
        <w:t xml:space="preserve">- voor 2013 willen we kosten van het onroerend goed beperken tot euro 31.000                        </w:t>
      </w:r>
    </w:p>
    <w:sectPr w:rsidR="00FE631D" w:rsidRPr="0059202D" w:rsidSect="00CB5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A7C"/>
    <w:rsid w:val="002B54A1"/>
    <w:rsid w:val="003768C7"/>
    <w:rsid w:val="00421A7C"/>
    <w:rsid w:val="00473E36"/>
    <w:rsid w:val="0059202D"/>
    <w:rsid w:val="005D3E71"/>
    <w:rsid w:val="006955A6"/>
    <w:rsid w:val="00741B82"/>
    <w:rsid w:val="00754CF9"/>
    <w:rsid w:val="00C62294"/>
    <w:rsid w:val="00CB5177"/>
    <w:rsid w:val="00DF3EC2"/>
    <w:rsid w:val="00F90667"/>
    <w:rsid w:val="00FE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17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363</Words>
  <Characters>2001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STAAT van BATEN en LASTEN Actueel 2012 en Begroting 2013                                                         Onderstaand de actuele gegevens van 2012 en de begrotingen van 2012 en 2013 </dc:title>
  <dc:subject/>
  <dc:creator>Gebruiker</dc:creator>
  <cp:keywords/>
  <dc:description/>
  <cp:lastModifiedBy>Gemma Vreeman</cp:lastModifiedBy>
  <cp:revision>3</cp:revision>
  <dcterms:created xsi:type="dcterms:W3CDTF">2013-08-28T21:01:00Z</dcterms:created>
  <dcterms:modified xsi:type="dcterms:W3CDTF">2013-08-28T21:02:00Z</dcterms:modified>
</cp:coreProperties>
</file>